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417B03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4785" w:type="dxa"/>
          </w:tcPr>
          <w:p w:rsidR="00BA3117" w:rsidRPr="00417B03" w:rsidRDefault="00BA3117" w:rsidP="001A06A1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1A06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EF0DF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ноября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5568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417B03" w:rsidRDefault="00BA3117" w:rsidP="001A06A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1A06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38-107</w:t>
            </w:r>
          </w:p>
        </w:tc>
      </w:tr>
    </w:tbl>
    <w:p w:rsidR="00BA3117" w:rsidRDefault="00BA3117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1261C" w:rsidRPr="00417B03" w:rsidRDefault="0011261C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417B03" w:rsidRDefault="001A06A1" w:rsidP="001A06A1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назначении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 сельск</w:t>
      </w:r>
      <w:r>
        <w:rPr>
          <w:rFonts w:ascii="PT Astra Serif" w:hAnsi="PT Astra Serif"/>
          <w:b/>
          <w:sz w:val="28"/>
          <w:szCs w:val="28"/>
        </w:rPr>
        <w:t>ого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 старост</w:t>
      </w:r>
      <w:r>
        <w:rPr>
          <w:rFonts w:ascii="PT Astra Serif" w:hAnsi="PT Astra Serif"/>
          <w:b/>
          <w:sz w:val="28"/>
          <w:szCs w:val="28"/>
        </w:rPr>
        <w:t xml:space="preserve">ы </w:t>
      </w:r>
    </w:p>
    <w:p w:rsidR="00BA3117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1261C" w:rsidRPr="00417B03" w:rsidRDefault="0011261C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417B03">
        <w:rPr>
          <w:rFonts w:ascii="PT Astra Serif" w:hAnsi="PT Astra Serif"/>
          <w:sz w:val="28"/>
          <w:szCs w:val="28"/>
        </w:rPr>
        <w:t xml:space="preserve">В соответствии с </w:t>
      </w:r>
      <w:r w:rsidRPr="00417B03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1A06A1" w:rsidRPr="001A06A1">
        <w:rPr>
          <w:rFonts w:ascii="PT Astra Serif" w:hAnsi="PT Astra Serif"/>
          <w:kern w:val="2"/>
          <w:sz w:val="28"/>
          <w:szCs w:val="28"/>
        </w:rPr>
        <w:t>решение</w:t>
      </w:r>
      <w:r w:rsidR="001A06A1" w:rsidRPr="001A06A1">
        <w:rPr>
          <w:rFonts w:ascii="PT Astra Serif" w:hAnsi="PT Astra Serif"/>
          <w:kern w:val="2"/>
          <w:sz w:val="28"/>
          <w:szCs w:val="28"/>
        </w:rPr>
        <w:t>м</w:t>
      </w:r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Собрания депутатов муниципального образования Огаревское </w:t>
      </w:r>
      <w:proofErr w:type="spellStart"/>
      <w:r w:rsidR="001A06A1" w:rsidRPr="001A06A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района № 10-37 от 17.04.2019 г. «Об утверждении Положения «О сходах граждан в муниципальном образовании Огаревское </w:t>
      </w:r>
      <w:proofErr w:type="spellStart"/>
      <w:r w:rsidR="001A06A1" w:rsidRPr="001A06A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района»</w:t>
      </w:r>
      <w:r w:rsidR="001A06A1">
        <w:rPr>
          <w:rFonts w:ascii="PT Astra Serif" w:hAnsi="PT Astra Serif"/>
          <w:kern w:val="2"/>
          <w:sz w:val="28"/>
          <w:szCs w:val="28"/>
        </w:rPr>
        <w:t xml:space="preserve">, </w:t>
      </w:r>
      <w:r w:rsidR="001A06A1" w:rsidRPr="001A06A1">
        <w:rPr>
          <w:rFonts w:ascii="PT Astra Serif" w:hAnsi="PT Astra Serif"/>
          <w:bCs/>
          <w:sz w:val="28"/>
          <w:szCs w:val="28"/>
        </w:rPr>
        <w:t>на</w:t>
      </w:r>
      <w:r w:rsidR="001A06A1">
        <w:rPr>
          <w:rFonts w:ascii="PT Astra Serif" w:hAnsi="PT Astra Serif"/>
          <w:bCs/>
          <w:sz w:val="28"/>
          <w:szCs w:val="28"/>
        </w:rPr>
        <w:t xml:space="preserve"> основании решения схода граждан д. </w:t>
      </w:r>
      <w:proofErr w:type="spellStart"/>
      <w:r w:rsidR="001A06A1">
        <w:rPr>
          <w:rFonts w:ascii="PT Astra Serif" w:hAnsi="PT Astra Serif"/>
          <w:bCs/>
          <w:sz w:val="28"/>
          <w:szCs w:val="28"/>
        </w:rPr>
        <w:t>Грецовка</w:t>
      </w:r>
      <w:proofErr w:type="spellEnd"/>
      <w:r w:rsidR="001A06A1">
        <w:rPr>
          <w:rFonts w:ascii="PT Astra Serif" w:hAnsi="PT Astra Serif"/>
          <w:bCs/>
          <w:sz w:val="28"/>
          <w:szCs w:val="28"/>
        </w:rPr>
        <w:t xml:space="preserve"> от 19.11.2020 года,</w:t>
      </w:r>
      <w:r w:rsidRPr="00417B03">
        <w:rPr>
          <w:rFonts w:ascii="PT Astra Serif" w:hAnsi="PT Astra Serif"/>
          <w:bCs/>
          <w:sz w:val="28"/>
          <w:szCs w:val="28"/>
        </w:rPr>
        <w:t xml:space="preserve"> </w:t>
      </w:r>
      <w:hyperlink r:id="rId7" w:history="1">
        <w:r w:rsidRPr="00417B03">
          <w:rPr>
            <w:rStyle w:val="a4"/>
            <w:rFonts w:ascii="PT Astra Serif" w:hAnsi="PT Astra Serif"/>
            <w:bCs/>
            <w:sz w:val="28"/>
            <w:szCs w:val="28"/>
          </w:rPr>
          <w:t>Устава</w:t>
        </w:r>
      </w:hyperlink>
      <w:r w:rsidRPr="00417B0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района,</w:t>
      </w:r>
      <w:r w:rsidRPr="00417B03">
        <w:rPr>
          <w:rFonts w:ascii="PT Astra Serif" w:hAnsi="PT Astra Serif"/>
          <w:bCs/>
          <w:sz w:val="28"/>
          <w:szCs w:val="28"/>
        </w:rPr>
        <w:t xml:space="preserve"> Собрание депутатов муниципального</w:t>
      </w:r>
      <w:proofErr w:type="gramEnd"/>
      <w:r w:rsidRPr="00417B03">
        <w:rPr>
          <w:rFonts w:ascii="PT Astra Serif" w:hAnsi="PT Astra Serif"/>
          <w:bCs/>
          <w:sz w:val="28"/>
          <w:szCs w:val="28"/>
        </w:rPr>
        <w:t xml:space="preserve">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</w:t>
      </w:r>
      <w:r w:rsidRPr="00417B03">
        <w:rPr>
          <w:rFonts w:ascii="PT Astra Serif" w:hAnsi="PT Astra Serif"/>
          <w:bCs/>
          <w:sz w:val="28"/>
          <w:szCs w:val="28"/>
        </w:rPr>
        <w:t xml:space="preserve"> решило</w:t>
      </w:r>
      <w:r w:rsidRPr="00417B03">
        <w:rPr>
          <w:rFonts w:ascii="PT Astra Serif" w:hAnsi="PT Astra Serif"/>
          <w:sz w:val="28"/>
          <w:szCs w:val="28"/>
        </w:rPr>
        <w:t>:</w:t>
      </w:r>
    </w:p>
    <w:p w:rsidR="00A225A6" w:rsidRPr="00A225A6" w:rsidRDefault="001820C0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5568F8">
        <w:rPr>
          <w:rFonts w:ascii="PT Astra Serif" w:hAnsi="PT Astra Serif"/>
          <w:sz w:val="28"/>
          <w:szCs w:val="28"/>
        </w:rPr>
        <w:t xml:space="preserve">1. </w:t>
      </w:r>
      <w:r w:rsidR="001A06A1">
        <w:rPr>
          <w:rFonts w:ascii="PT Astra Serif" w:hAnsi="PT Astra Serif"/>
          <w:sz w:val="28"/>
          <w:szCs w:val="28"/>
        </w:rPr>
        <w:t xml:space="preserve">Назначить сельским старостой деревни </w:t>
      </w:r>
      <w:proofErr w:type="spellStart"/>
      <w:r w:rsidR="001A06A1">
        <w:rPr>
          <w:rFonts w:ascii="PT Astra Serif" w:hAnsi="PT Astra Serif"/>
          <w:sz w:val="28"/>
          <w:szCs w:val="28"/>
        </w:rPr>
        <w:t>Грецовка</w:t>
      </w:r>
      <w:proofErr w:type="spellEnd"/>
      <w:r w:rsidR="001A06A1" w:rsidRPr="001A06A1">
        <w:rPr>
          <w:rFonts w:ascii="PT Astra Serif" w:hAnsi="PT Astra Serif"/>
          <w:bCs/>
          <w:sz w:val="28"/>
          <w:szCs w:val="28"/>
        </w:rPr>
        <w:t xml:space="preserve"> </w:t>
      </w:r>
      <w:r w:rsidR="001A06A1" w:rsidRPr="00417B03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1A06A1" w:rsidRPr="00417B03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="001A06A1" w:rsidRPr="00417B0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A06A1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1A06A1" w:rsidRPr="00417B03">
        <w:rPr>
          <w:rFonts w:ascii="PT Astra Serif" w:hAnsi="PT Astra Serif"/>
          <w:bCs/>
          <w:sz w:val="28"/>
          <w:szCs w:val="28"/>
        </w:rPr>
        <w:t xml:space="preserve"> района</w:t>
      </w:r>
      <w:r w:rsidR="001A06A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A06A1">
        <w:rPr>
          <w:rFonts w:ascii="PT Astra Serif" w:hAnsi="PT Astra Serif"/>
          <w:sz w:val="28"/>
          <w:szCs w:val="28"/>
        </w:rPr>
        <w:t>Лунгу</w:t>
      </w:r>
      <w:proofErr w:type="spellEnd"/>
      <w:r w:rsidR="001A06A1">
        <w:rPr>
          <w:rFonts w:ascii="PT Astra Serif" w:hAnsi="PT Astra Serif"/>
          <w:sz w:val="28"/>
          <w:szCs w:val="28"/>
        </w:rPr>
        <w:t xml:space="preserve"> Антонину Николаевну.</w:t>
      </w:r>
    </w:p>
    <w:p w:rsidR="005568F8" w:rsidRPr="005568F8" w:rsidRDefault="001A06A1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5568F8" w:rsidRPr="005568F8">
        <w:rPr>
          <w:rFonts w:ascii="PT Astra Serif" w:hAnsi="PT Astra Serif"/>
          <w:sz w:val="28"/>
          <w:szCs w:val="28"/>
        </w:rPr>
        <w:t xml:space="preserve">. 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5568F8" w:rsidRPr="005568F8">
        <w:rPr>
          <w:rFonts w:ascii="PT Astra Serif" w:hAnsi="PT Astra Serif"/>
          <w:sz w:val="28"/>
          <w:szCs w:val="28"/>
        </w:rPr>
        <w:t>Огаревское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="005568F8" w:rsidRPr="005568F8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5568F8" w:rsidRPr="005568F8" w:rsidRDefault="001A06A1" w:rsidP="005568F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5568F8" w:rsidRPr="005568F8">
        <w:rPr>
          <w:rFonts w:ascii="PT Astra Serif" w:hAnsi="PT Astra Serif"/>
          <w:sz w:val="28"/>
          <w:szCs w:val="28"/>
        </w:rPr>
        <w:t xml:space="preserve">. Настоящее решение вступает в силу </w:t>
      </w:r>
      <w:r>
        <w:rPr>
          <w:rFonts w:ascii="PT Astra Serif" w:hAnsi="PT Astra Serif"/>
          <w:sz w:val="28"/>
          <w:szCs w:val="28"/>
        </w:rPr>
        <w:t>со дня подписания.</w:t>
      </w: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077A3B" w:rsidRPr="00417B03" w:rsidRDefault="00077A3B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417B03" w:rsidTr="00F47C72">
        <w:trPr>
          <w:cantSplit/>
        </w:trPr>
        <w:tc>
          <w:tcPr>
            <w:tcW w:w="2500" w:type="pct"/>
          </w:tcPr>
          <w:p w:rsidR="00077A3B" w:rsidRPr="00417B03" w:rsidRDefault="001820C0" w:rsidP="00B14688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>Глава муниципального образования</w:t>
            </w:r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417B03" w:rsidRDefault="001820C0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1820C0" w:rsidRPr="00417B03" w:rsidRDefault="00077A3B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820C0" w:rsidRPr="00417B03">
              <w:rPr>
                <w:rFonts w:ascii="PT Astra Serif" w:hAnsi="PT Astra Serif"/>
                <w:sz w:val="28"/>
                <w:szCs w:val="28"/>
              </w:rPr>
              <w:t xml:space="preserve">                              </w:t>
            </w:r>
            <w:r w:rsidRPr="00417B03">
              <w:rPr>
                <w:rFonts w:ascii="PT Astra Serif" w:hAnsi="PT Astra Serif"/>
                <w:sz w:val="28"/>
                <w:szCs w:val="28"/>
              </w:rPr>
              <w:t>А. А. Сазонов</w:t>
            </w:r>
          </w:p>
        </w:tc>
      </w:tr>
    </w:tbl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1820C0" w:rsidRPr="00417B03" w:rsidSect="00394755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5F7" w:rsidRDefault="000755F7">
      <w:r>
        <w:separator/>
      </w:r>
    </w:p>
  </w:endnote>
  <w:endnote w:type="continuationSeparator" w:id="0">
    <w:p w:rsidR="000755F7" w:rsidRDefault="0007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5F7" w:rsidRDefault="000755F7">
      <w:r>
        <w:separator/>
      </w:r>
    </w:p>
  </w:footnote>
  <w:footnote w:type="continuationSeparator" w:id="0">
    <w:p w:rsidR="000755F7" w:rsidRDefault="00075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0755F7" w:rsidP="003C3AC7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22C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55F7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1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0619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06A1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99E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17B03"/>
    <w:rsid w:val="00420F44"/>
    <w:rsid w:val="00420F72"/>
    <w:rsid w:val="004210D6"/>
    <w:rsid w:val="00422DB3"/>
    <w:rsid w:val="00422E4D"/>
    <w:rsid w:val="00427105"/>
    <w:rsid w:val="00427298"/>
    <w:rsid w:val="004272D6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0122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858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68F8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17A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072D4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3A40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A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624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254E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2B46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C23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3144"/>
    <w:rsid w:val="00EA5CA1"/>
    <w:rsid w:val="00EB1757"/>
    <w:rsid w:val="00EB34E1"/>
    <w:rsid w:val="00EB37F3"/>
    <w:rsid w:val="00EB3B97"/>
    <w:rsid w:val="00EB542A"/>
    <w:rsid w:val="00EB5549"/>
    <w:rsid w:val="00EB6D8C"/>
    <w:rsid w:val="00EC1CA8"/>
    <w:rsid w:val="00EC1CB2"/>
    <w:rsid w:val="00EC2585"/>
    <w:rsid w:val="00EC54CB"/>
    <w:rsid w:val="00EC56B5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DFD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AC1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22</cp:revision>
  <cp:lastPrinted>2019-01-09T06:35:00Z</cp:lastPrinted>
  <dcterms:created xsi:type="dcterms:W3CDTF">2018-12-17T11:14:00Z</dcterms:created>
  <dcterms:modified xsi:type="dcterms:W3CDTF">2020-11-30T09:24:00Z</dcterms:modified>
</cp:coreProperties>
</file>